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43" w:firstLineChars="3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8"/>
          <w:szCs w:val="28"/>
        </w:rPr>
        <w:t>附件1：机械与动力工程学院硕士生202</w:t>
      </w:r>
      <w:r>
        <w:rPr>
          <w:rFonts w:ascii="Calibri" w:hAnsi="Calibri" w:eastAsia="宋体" w:cs="Times New Roman"/>
          <w:b/>
          <w:sz w:val="28"/>
          <w:szCs w:val="28"/>
        </w:rPr>
        <w:t>2</w:t>
      </w:r>
      <w:r>
        <w:rPr>
          <w:rFonts w:hint="eastAsia" w:ascii="Calibri" w:hAnsi="Calibri" w:eastAsia="宋体" w:cs="Times New Roman"/>
          <w:b/>
          <w:sz w:val="28"/>
          <w:szCs w:val="28"/>
        </w:rPr>
        <w:t>年</w:t>
      </w: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9</w:t>
      </w:r>
      <w:r>
        <w:rPr>
          <w:rFonts w:hint="eastAsia" w:ascii="Calibri" w:hAnsi="Calibri" w:eastAsia="宋体" w:cs="Times New Roman"/>
          <w:b/>
          <w:sz w:val="28"/>
          <w:szCs w:val="28"/>
        </w:rPr>
        <w:t>月毕业申请表</w:t>
      </w:r>
    </w:p>
    <w:tbl>
      <w:tblPr>
        <w:tblStyle w:val="4"/>
        <w:tblW w:w="992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学号：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学生类别：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导师：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学生确认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大论文完成情况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8"/>
              <w:widowControl/>
              <w:ind w:left="390" w:firstLine="0" w:firstLineChars="0"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□本人确认已上传至系统的论文即导师认可的送查重盲审最终论文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□未按时完成论文，不参加本次答辩，申请延期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小论文发表情况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（备注：</w:t>
            </w:r>
            <w:r>
              <w:rPr>
                <w:rFonts w:hint="eastAsia" w:ascii="宋体" w:hAnsi="宋体" w:eastAsia="宋体" w:cs="Calibri"/>
                <w:b/>
                <w:bCs/>
                <w:color w:val="FF0000"/>
                <w:kern w:val="0"/>
                <w:sz w:val="24"/>
                <w:szCs w:val="24"/>
              </w:rPr>
              <w:t>申请本批次毕业的硕士生未满足小论文发表条件的不能申请答辩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pStyle w:val="8"/>
              <w:widowControl/>
              <w:ind w:left="390" w:firstLine="0" w:firstLineChars="0"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□已发表或已取得录用证明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□无法按时取得录用，不参加本次答辩，申请延期</w:t>
            </w:r>
          </w:p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根据《上海交通大学学位论文抽检暂行规定》（</w:t>
            </w:r>
            <w:r>
              <w:rPr>
                <w:rFonts w:hint="eastAsia" w:ascii="仿宋_GB2312" w:eastAsia="仿宋_GB2312"/>
                <w:b/>
                <w:color w:val="000000"/>
              </w:rPr>
              <w:t>沪交研〔2019〕86号</w:t>
            </w: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）第九条：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硕士学位论文被学校抽检抽中者，若后续返回的抽检结果“不合格”，其正在进行的学位申请流程暂行中止。</w:t>
            </w:r>
            <w:bookmarkStart w:id="0" w:name="_GoBack"/>
            <w:bookmarkEnd w:id="0"/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1921"/>
              <w:jc w:val="righ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 xml:space="preserve">本人已知晓上述规定，签名：   </w:t>
            </w:r>
          </w:p>
          <w:p>
            <w:pPr>
              <w:widowControl/>
              <w:ind w:right="72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96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导师确认</w:t>
            </w: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导师是否同意查重和盲审（上传至系统的查重稿即送明审、抽检、盲审稿）</w:t>
            </w:r>
            <w:r>
              <w:rPr>
                <w:rFonts w:hint="eastAsia"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8"/>
              <w:widowControl/>
              <w:ind w:left="390" w:firstLine="0" w:firstLineChars="0"/>
              <w:jc w:val="left"/>
              <w:rPr>
                <w:rFonts w:ascii="Calibri" w:hAnsi="Calibri" w:eastAsia="等线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根据《上海交通大学学位论文抽检暂行规定》(沪交研[2019]86号)、《机械与动力工程学院研究生导师岗位管理实施细则》(院字</w:t>
            </w:r>
            <w:r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[2021] 12号</w:t>
            </w: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)等管理办法，对于在指导硕士论文中出现下述情况之一的导师考评为不合格，考评不合格者，按照学校和学院规定视情况暂停研究生招生资格：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近三年指导的硕士学位论文在上海市抽检中认定为“存在问题”或近一学年内学校抽检为“存在问题”，暂停博士生和硕士生招生资格；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2、近两年指导的研究生学位论文在学院、学部或学校学位评定委员会上累计</w:t>
            </w:r>
            <w:r>
              <w:rPr>
                <w:rFonts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2次出现评审不通过</w:t>
            </w: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4"/>
                <w:szCs w:val="24"/>
              </w:rPr>
              <w:t>，暂停博士生招生资格，硕士生招生资格是否暂停视情况而定。</w:t>
            </w:r>
          </w:p>
          <w:p>
            <w:pPr>
              <w:widowControl/>
              <w:jc w:val="left"/>
              <w:rPr>
                <w:rFonts w:ascii="宋体" w:hAnsi="宋体" w:eastAsia="宋体" w:cs="Calibri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4"/>
                <w:szCs w:val="24"/>
              </w:rPr>
              <w:t>□本人已知晓上述规定，确认学生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已上传至教务系统的论文就是参加明审、抽检、盲审的最终稿，同意学生进行本次答辩及学位申请。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□不同意（简述理由：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等线" w:cs="Calibri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144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导师签名：</w:t>
            </w:r>
          </w:p>
          <w:p>
            <w:pPr>
              <w:widowControl/>
              <w:ind w:right="48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right="48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日期：   年   月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日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/>
    <w:sectPr>
      <w:pgSz w:w="11906" w:h="16838"/>
      <w:pgMar w:top="709" w:right="849" w:bottom="357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C94BCA"/>
    <w:rsid w:val="00001F1A"/>
    <w:rsid w:val="0003389B"/>
    <w:rsid w:val="00033FA9"/>
    <w:rsid w:val="00034631"/>
    <w:rsid w:val="00085109"/>
    <w:rsid w:val="00097B3D"/>
    <w:rsid w:val="000B6B1B"/>
    <w:rsid w:val="000D1CF3"/>
    <w:rsid w:val="000E3AC6"/>
    <w:rsid w:val="000F25D1"/>
    <w:rsid w:val="00131597"/>
    <w:rsid w:val="0016227F"/>
    <w:rsid w:val="0016683C"/>
    <w:rsid w:val="001746B1"/>
    <w:rsid w:val="001858B6"/>
    <w:rsid w:val="00185996"/>
    <w:rsid w:val="001C2FFF"/>
    <w:rsid w:val="001C4F82"/>
    <w:rsid w:val="001D2901"/>
    <w:rsid w:val="001D35F9"/>
    <w:rsid w:val="001E17B0"/>
    <w:rsid w:val="0025755E"/>
    <w:rsid w:val="00267795"/>
    <w:rsid w:val="00271D14"/>
    <w:rsid w:val="00284479"/>
    <w:rsid w:val="00287861"/>
    <w:rsid w:val="002A5DC7"/>
    <w:rsid w:val="002D4EEF"/>
    <w:rsid w:val="002D7FE6"/>
    <w:rsid w:val="00305FE6"/>
    <w:rsid w:val="00320D9B"/>
    <w:rsid w:val="00345711"/>
    <w:rsid w:val="003952A1"/>
    <w:rsid w:val="003C0E2F"/>
    <w:rsid w:val="003F1C3B"/>
    <w:rsid w:val="004431EE"/>
    <w:rsid w:val="00456817"/>
    <w:rsid w:val="00482F6D"/>
    <w:rsid w:val="004D055F"/>
    <w:rsid w:val="004E031E"/>
    <w:rsid w:val="00503F6F"/>
    <w:rsid w:val="00563986"/>
    <w:rsid w:val="00563B81"/>
    <w:rsid w:val="005709C5"/>
    <w:rsid w:val="00573D85"/>
    <w:rsid w:val="005C3C65"/>
    <w:rsid w:val="005C6827"/>
    <w:rsid w:val="005F1716"/>
    <w:rsid w:val="006148D4"/>
    <w:rsid w:val="006658CA"/>
    <w:rsid w:val="00692F39"/>
    <w:rsid w:val="006C1768"/>
    <w:rsid w:val="006C7625"/>
    <w:rsid w:val="006D418A"/>
    <w:rsid w:val="006D7B15"/>
    <w:rsid w:val="006E6592"/>
    <w:rsid w:val="006F4A58"/>
    <w:rsid w:val="0070153C"/>
    <w:rsid w:val="00704BDE"/>
    <w:rsid w:val="00732122"/>
    <w:rsid w:val="00735DC2"/>
    <w:rsid w:val="007A16DE"/>
    <w:rsid w:val="007B3A5C"/>
    <w:rsid w:val="008429B6"/>
    <w:rsid w:val="00846CFF"/>
    <w:rsid w:val="0085179C"/>
    <w:rsid w:val="008635ED"/>
    <w:rsid w:val="00872873"/>
    <w:rsid w:val="0089367F"/>
    <w:rsid w:val="00895364"/>
    <w:rsid w:val="008A24B8"/>
    <w:rsid w:val="008B6C5A"/>
    <w:rsid w:val="009243E9"/>
    <w:rsid w:val="0093163C"/>
    <w:rsid w:val="00933F1A"/>
    <w:rsid w:val="00935D89"/>
    <w:rsid w:val="00977454"/>
    <w:rsid w:val="009912C8"/>
    <w:rsid w:val="009B2808"/>
    <w:rsid w:val="009F7F99"/>
    <w:rsid w:val="00A25DCE"/>
    <w:rsid w:val="00A334E0"/>
    <w:rsid w:val="00A63093"/>
    <w:rsid w:val="00A719AB"/>
    <w:rsid w:val="00A92BBE"/>
    <w:rsid w:val="00AB4B28"/>
    <w:rsid w:val="00AE64B0"/>
    <w:rsid w:val="00B23DFE"/>
    <w:rsid w:val="00B44EEA"/>
    <w:rsid w:val="00B5537E"/>
    <w:rsid w:val="00B7407E"/>
    <w:rsid w:val="00B76ACB"/>
    <w:rsid w:val="00BA0749"/>
    <w:rsid w:val="00BC52F6"/>
    <w:rsid w:val="00C01BA1"/>
    <w:rsid w:val="00C2052A"/>
    <w:rsid w:val="00C426AA"/>
    <w:rsid w:val="00C53E92"/>
    <w:rsid w:val="00C558CD"/>
    <w:rsid w:val="00C6280C"/>
    <w:rsid w:val="00C67B10"/>
    <w:rsid w:val="00C700C5"/>
    <w:rsid w:val="00C94BCA"/>
    <w:rsid w:val="00CD2BAC"/>
    <w:rsid w:val="00CE2E46"/>
    <w:rsid w:val="00CE3816"/>
    <w:rsid w:val="00D2248B"/>
    <w:rsid w:val="00D317AC"/>
    <w:rsid w:val="00D616DC"/>
    <w:rsid w:val="00D62579"/>
    <w:rsid w:val="00D63C8C"/>
    <w:rsid w:val="00D928B1"/>
    <w:rsid w:val="00DA34CF"/>
    <w:rsid w:val="00E1015C"/>
    <w:rsid w:val="00E52EF3"/>
    <w:rsid w:val="00E56DE6"/>
    <w:rsid w:val="00E653B6"/>
    <w:rsid w:val="00E84650"/>
    <w:rsid w:val="00EA47A7"/>
    <w:rsid w:val="00EC6DF3"/>
    <w:rsid w:val="00ED2554"/>
    <w:rsid w:val="00EE6771"/>
    <w:rsid w:val="00F04B5F"/>
    <w:rsid w:val="00F33A67"/>
    <w:rsid w:val="00F353E8"/>
    <w:rsid w:val="00F35882"/>
    <w:rsid w:val="00F35CA2"/>
    <w:rsid w:val="00F43D0E"/>
    <w:rsid w:val="00F94C29"/>
    <w:rsid w:val="00FF215D"/>
    <w:rsid w:val="6CC8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671</Characters>
  <Lines>6</Lines>
  <Paragraphs>1</Paragraphs>
  <TotalTime>3</TotalTime>
  <ScaleCrop>false</ScaleCrop>
  <LinksUpToDate>false</LinksUpToDate>
  <CharactersWithSpaces>846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2021-10-15T06:43:00Z</dcterms:created>
  <dc:creator>sjtume</dc:creator>
  <cp:lastModifiedBy>郝熠锦</cp:lastModifiedBy>
  <cp:lastPrinted>2021-04-16T06:56:00Z</cp:lastPrinted>
  <dcterms:modified xsi:type="dcterms:W3CDTF">2022-07-15T05:33:56Z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C169CF61B7524A19A81831FB21DD4508</vt:lpwstr>
  </property>
</Properties>
</file>